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DFF405" w14:textId="77777777" w:rsidR="00831BCB" w:rsidRPr="006835A9" w:rsidRDefault="00831BCB" w:rsidP="006835A9">
      <w:pPr>
        <w:spacing w:after="0" w:line="240" w:lineRule="auto"/>
        <w:rPr>
          <w:lang w:val="en-GB"/>
        </w:rPr>
      </w:pPr>
    </w:p>
    <w:p w14:paraId="3F18A257" w14:textId="0D949033" w:rsidR="00D93015" w:rsidRDefault="00A94C48" w:rsidP="0080584A">
      <w:pPr>
        <w:shd w:val="clear" w:color="auto" w:fill="92CDDC" w:themeFill="accent5" w:themeFillTint="99"/>
        <w:rPr>
          <w:lang w:val="en-GB"/>
        </w:rPr>
      </w:pPr>
      <w:r>
        <w:rPr>
          <w:lang w:val="en-GB"/>
        </w:rPr>
        <w:t>ÚVOD</w:t>
      </w:r>
      <w:r w:rsidR="00D93015">
        <w:rPr>
          <w:lang w:val="en-GB"/>
        </w:rPr>
        <w:t xml:space="preserve"> | </w:t>
      </w:r>
      <w:r>
        <w:rPr>
          <w:lang w:val="en-GB"/>
        </w:rPr>
        <w:t>VYHLEDÁVÁNÍ</w:t>
      </w:r>
      <w:r w:rsidR="00A37380">
        <w:rPr>
          <w:lang w:val="en-GB"/>
        </w:rPr>
        <w:t xml:space="preserve">| </w:t>
      </w:r>
      <w:r>
        <w:rPr>
          <w:b/>
          <w:lang w:val="en-GB"/>
        </w:rPr>
        <w:t>O projektu MERLIN</w:t>
      </w:r>
    </w:p>
    <w:tbl>
      <w:tblPr>
        <w:tblStyle w:val="Mkatabulky"/>
        <w:tblW w:w="9067" w:type="dxa"/>
        <w:tblLayout w:type="fixed"/>
        <w:tblLook w:val="04A0" w:firstRow="1" w:lastRow="0" w:firstColumn="1" w:lastColumn="0" w:noHBand="0" w:noVBand="1"/>
      </w:tblPr>
      <w:tblGrid>
        <w:gridCol w:w="4531"/>
        <w:gridCol w:w="284"/>
        <w:gridCol w:w="4252"/>
      </w:tblGrid>
      <w:tr w:rsidR="00E72CFF" w:rsidRPr="006835A9" w14:paraId="4FE06F05" w14:textId="77777777" w:rsidTr="00A7407B">
        <w:tc>
          <w:tcPr>
            <w:tcW w:w="906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10C4C86" w14:textId="59F2A338" w:rsidR="00F119BC" w:rsidRPr="00F119BC" w:rsidRDefault="00F119BC" w:rsidP="00F119BC">
            <w:pPr>
              <w:rPr>
                <w:lang w:val="en-GB"/>
              </w:rPr>
            </w:pPr>
          </w:p>
        </w:tc>
      </w:tr>
      <w:tr w:rsidR="00D3595F" w:rsidRPr="006835A9" w14:paraId="2EAEBDE4" w14:textId="77777777" w:rsidTr="00D3595F">
        <w:tc>
          <w:tcPr>
            <w:tcW w:w="9067" w:type="dxa"/>
            <w:gridSpan w:val="3"/>
            <w:tcBorders>
              <w:left w:val="nil"/>
              <w:bottom w:val="nil"/>
              <w:right w:val="nil"/>
            </w:tcBorders>
          </w:tcPr>
          <w:p w14:paraId="700FF173" w14:textId="0437A125" w:rsidR="00D3595F" w:rsidRPr="00D93015" w:rsidRDefault="00D3595F" w:rsidP="00D3595F">
            <w:pPr>
              <w:pStyle w:val="Nadpis4"/>
              <w:spacing w:before="0" w:line="240" w:lineRule="auto"/>
              <w:rPr>
                <w:lang w:val="en-GB"/>
              </w:rPr>
            </w:pPr>
          </w:p>
        </w:tc>
      </w:tr>
      <w:tr w:rsidR="00D3595F" w:rsidRPr="00D3595F" w14:paraId="2F1A9F03" w14:textId="77777777" w:rsidTr="005A675D">
        <w:tc>
          <w:tcPr>
            <w:tcW w:w="4531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6B8AD4CC" w14:textId="04E6C2BE" w:rsidR="00AE38EE" w:rsidRDefault="00600388" w:rsidP="00AE38EE">
            <w:pPr>
              <w:pStyle w:val="Nadpis4"/>
              <w:rPr>
                <w:lang w:val="en-GB"/>
              </w:rPr>
            </w:pPr>
            <w:r>
              <w:rPr>
                <w:lang w:val="en-GB"/>
              </w:rPr>
              <w:t>Korpus</w:t>
            </w:r>
            <w:r w:rsidR="00AE38EE">
              <w:rPr>
                <w:lang w:val="en-GB"/>
              </w:rPr>
              <w:t xml:space="preserve"> MERLIN </w:t>
            </w:r>
          </w:p>
          <w:p w14:paraId="23C99C76" w14:textId="77777777" w:rsidR="00600388" w:rsidRPr="00600388" w:rsidRDefault="00600388" w:rsidP="00600388">
            <w:pPr>
              <w:rPr>
                <w:lang w:val="en-GB"/>
              </w:rPr>
            </w:pPr>
            <w:bookmarkStart w:id="0" w:name="_GoBack"/>
            <w:bookmarkEnd w:id="0"/>
          </w:p>
          <w:p w14:paraId="48127678" w14:textId="258675CD" w:rsidR="00AE38EE" w:rsidRDefault="00A94C48" w:rsidP="00D9096D">
            <w:pPr>
              <w:rPr>
                <w:lang w:val="en-GB"/>
              </w:rPr>
            </w:pPr>
            <w:r>
              <w:rPr>
                <w:lang w:val="en-GB"/>
              </w:rPr>
              <w:t xml:space="preserve">Korpus </w:t>
            </w:r>
            <w:r w:rsidR="00AE38EE" w:rsidRPr="00E72CFF">
              <w:rPr>
                <w:lang w:val="en-GB"/>
              </w:rPr>
              <w:t xml:space="preserve">MERLIN </w:t>
            </w:r>
            <w:r>
              <w:rPr>
                <w:lang w:val="en-GB"/>
              </w:rPr>
              <w:t>nabízí přístup k</w:t>
            </w:r>
            <w:r w:rsidR="00AE38EE">
              <w:rPr>
                <w:lang w:val="en-GB"/>
              </w:rPr>
              <w:t xml:space="preserve"> </w:t>
            </w:r>
            <w:r w:rsidR="00C54746">
              <w:rPr>
                <w:lang w:val="en-GB"/>
              </w:rPr>
              <w:t>2,</w:t>
            </w:r>
            <w:r w:rsidR="00D9096D">
              <w:rPr>
                <w:lang w:val="en-GB"/>
              </w:rPr>
              <w:t xml:space="preserve">286 </w:t>
            </w:r>
            <w:r>
              <w:rPr>
                <w:lang w:val="en-GB"/>
              </w:rPr>
              <w:t xml:space="preserve">textům, který byly napsány studenty </w:t>
            </w:r>
            <w:r>
              <w:rPr>
                <w:b/>
                <w:lang w:val="en-GB"/>
              </w:rPr>
              <w:t>češtiny</w:t>
            </w:r>
            <w:r w:rsidR="00AE38EE" w:rsidRPr="005A675D">
              <w:rPr>
                <w:b/>
                <w:lang w:val="en-GB"/>
              </w:rPr>
              <w:t xml:space="preserve">, </w:t>
            </w:r>
            <w:r>
              <w:rPr>
                <w:b/>
                <w:lang w:val="en-GB"/>
              </w:rPr>
              <w:t>italštiny</w:t>
            </w:r>
            <w:r>
              <w:rPr>
                <w:lang w:val="en-GB"/>
              </w:rPr>
              <w:t xml:space="preserve"> a </w:t>
            </w:r>
            <w:r>
              <w:rPr>
                <w:b/>
                <w:lang w:val="en-GB"/>
              </w:rPr>
              <w:t>němčiny</w:t>
            </w:r>
            <w:r w:rsidR="00AE38EE">
              <w:rPr>
                <w:lang w:val="en-GB"/>
              </w:rPr>
              <w:t>.</w:t>
            </w:r>
          </w:p>
          <w:p w14:paraId="0757A3B4" w14:textId="2FC907C0" w:rsidR="00AE38EE" w:rsidRDefault="00060A84" w:rsidP="00D9096D">
            <w:pPr>
              <w:rPr>
                <w:lang w:val="en-GB"/>
              </w:rPr>
            </w:pPr>
            <w:r>
              <w:rPr>
                <w:lang w:val="en-GB"/>
              </w:rPr>
              <w:t>Texty jsou psané části standardizovaných odborně koncipovaných jazykových testů, které se řídí referenčním rámcem SERR</w:t>
            </w:r>
            <w:r w:rsidR="00AE38EE">
              <w:rPr>
                <w:lang w:val="en-GB"/>
              </w:rPr>
              <w:t xml:space="preserve">. </w:t>
            </w:r>
            <w:r w:rsidR="00AE38EE" w:rsidRPr="00D3595F">
              <w:rPr>
                <w:b/>
                <w:i/>
                <w:lang w:val="en-GB"/>
              </w:rPr>
              <w:t xml:space="preserve">&gt;&gt; </w:t>
            </w:r>
            <w:r>
              <w:rPr>
                <w:b/>
                <w:i/>
                <w:lang w:val="en-GB"/>
              </w:rPr>
              <w:t>vice na</w:t>
            </w:r>
            <w:r w:rsidR="00AE38EE" w:rsidRPr="00D3595F">
              <w:rPr>
                <w:lang w:val="en-GB"/>
              </w:rPr>
              <w:t xml:space="preserve"> &lt;</w:t>
            </w:r>
            <w:r w:rsidR="00AE38EE">
              <w:rPr>
                <w:lang w:val="en-GB"/>
              </w:rPr>
              <w:t>link: corpus</w:t>
            </w:r>
            <w:r w:rsidR="00AE38EE" w:rsidRPr="00D3595F">
              <w:rPr>
                <w:lang w:val="en-GB"/>
              </w:rPr>
              <w:t>&gt;</w:t>
            </w:r>
          </w:p>
          <w:p w14:paraId="36A82471" w14:textId="77777777" w:rsidR="00AE38EE" w:rsidRDefault="00AE38EE" w:rsidP="00D3595F">
            <w:pPr>
              <w:pStyle w:val="Nadpis4"/>
              <w:rPr>
                <w:i w:val="0"/>
                <w:lang w:val="en-GB"/>
              </w:rPr>
            </w:pPr>
          </w:p>
          <w:p w14:paraId="34692AE3" w14:textId="1BA9BD0E" w:rsidR="00465B58" w:rsidRPr="00CD3EA4" w:rsidRDefault="00465B58" w:rsidP="00465B58">
            <w:pPr>
              <w:pStyle w:val="Nadpis4"/>
              <w:rPr>
                <w:lang w:val="en-GB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419F22B4" w14:textId="77777777" w:rsidR="00D3595F" w:rsidRDefault="00D3595F" w:rsidP="00D3595F">
            <w:pPr>
              <w:pStyle w:val="Nadpis4"/>
              <w:rPr>
                <w:lang w:val="en-GB"/>
              </w:rPr>
            </w:pPr>
          </w:p>
        </w:tc>
        <w:tc>
          <w:tcPr>
            <w:tcW w:w="4252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61FAC3B0" w14:textId="2570D575" w:rsidR="00AE38EE" w:rsidRPr="006835A9" w:rsidRDefault="00A94C48" w:rsidP="00AE38EE">
            <w:pPr>
              <w:pStyle w:val="Nadpis4"/>
              <w:rPr>
                <w:rFonts w:asciiTheme="minorHAnsi" w:hAnsiTheme="minorHAnsi"/>
                <w:i w:val="0"/>
                <w:lang w:val="en-GB"/>
              </w:rPr>
            </w:pPr>
            <w:r>
              <w:rPr>
                <w:i w:val="0"/>
                <w:lang w:val="en-GB"/>
              </w:rPr>
              <w:t xml:space="preserve">Využijte korpus MERLIN </w:t>
            </w:r>
            <w:r>
              <w:rPr>
                <w:rFonts w:asciiTheme="minorHAnsi" w:hAnsiTheme="minorHAnsi"/>
                <w:b w:val="0"/>
                <w:i w:val="0"/>
                <w:color w:val="auto"/>
                <w:lang w:val="en-GB"/>
              </w:rPr>
              <w:t>k získání lepšího povědomí o Společném referenčním rámci pro jazyky (SERR).</w:t>
            </w:r>
          </w:p>
          <w:p w14:paraId="6C321E1D" w14:textId="122BEBD9" w:rsidR="00AE38EE" w:rsidRPr="006835A9" w:rsidRDefault="00AE38EE" w:rsidP="00AE38EE">
            <w:pPr>
              <w:rPr>
                <w:lang w:val="en-GB"/>
              </w:rPr>
            </w:pPr>
            <w:r w:rsidRPr="006835A9">
              <w:rPr>
                <w:b/>
                <w:i/>
                <w:lang w:val="en-GB"/>
              </w:rPr>
              <w:t xml:space="preserve">&gt;&gt; </w:t>
            </w:r>
            <w:r w:rsidR="00A94C48">
              <w:rPr>
                <w:b/>
                <w:i/>
                <w:lang w:val="en-GB"/>
              </w:rPr>
              <w:t>vice na</w:t>
            </w:r>
            <w:r w:rsidRPr="006835A9">
              <w:rPr>
                <w:lang w:val="en-GB"/>
              </w:rPr>
              <w:t xml:space="preserve"> &lt;link: teachers.html&gt;</w:t>
            </w:r>
          </w:p>
          <w:tbl>
            <w:tblPr>
              <w:tblStyle w:val="Mkatabulky"/>
              <w:tblW w:w="4500" w:type="pct"/>
              <w:tblLayout w:type="fixed"/>
              <w:tblLook w:val="04A0" w:firstRow="1" w:lastRow="0" w:firstColumn="1" w:lastColumn="0" w:noHBand="0" w:noVBand="1"/>
            </w:tblPr>
            <w:tblGrid>
              <w:gridCol w:w="3623"/>
            </w:tblGrid>
            <w:tr w:rsidR="00AE38EE" w14:paraId="11642696" w14:textId="77777777" w:rsidTr="00AE38EE">
              <w:tc>
                <w:tcPr>
                  <w:tcW w:w="4300" w:type="dxa"/>
                  <w:shd w:val="clear" w:color="auto" w:fill="DDD9C3" w:themeFill="background2" w:themeFillShade="E6"/>
                  <w:vAlign w:val="center"/>
                </w:tcPr>
                <w:p w14:paraId="59BA1CF2" w14:textId="77777777" w:rsidR="00AE38EE" w:rsidRDefault="00AE38EE" w:rsidP="002E5637">
                  <w:pPr>
                    <w:pStyle w:val="Nadpis4"/>
                    <w:jc w:val="center"/>
                    <w:rPr>
                      <w:lang w:val="en-GB"/>
                    </w:rPr>
                  </w:pPr>
                </w:p>
                <w:p w14:paraId="53F544A8" w14:textId="10749319" w:rsidR="00AE38EE" w:rsidRDefault="00A94C48" w:rsidP="002E5637">
                  <w:pPr>
                    <w:pStyle w:val="Nadpis4"/>
                    <w:jc w:val="center"/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Tutoriál</w:t>
                  </w:r>
                </w:p>
                <w:p w14:paraId="0357CB95" w14:textId="77777777" w:rsidR="00AE38EE" w:rsidRDefault="00AE38EE" w:rsidP="002E5637">
                  <w:pPr>
                    <w:jc w:val="center"/>
                    <w:rPr>
                      <w:lang w:val="en-GB"/>
                    </w:rPr>
                  </w:pPr>
                </w:p>
                <w:p w14:paraId="5A29D1D8" w14:textId="77777777" w:rsidR="00AE38EE" w:rsidRDefault="00AE38EE" w:rsidP="002E5637">
                  <w:pPr>
                    <w:jc w:val="center"/>
                    <w:rPr>
                      <w:lang w:val="en-GB"/>
                    </w:rPr>
                  </w:pPr>
                </w:p>
              </w:tc>
            </w:tr>
          </w:tbl>
          <w:p w14:paraId="5DEB8358" w14:textId="77777777" w:rsidR="00CD3EA4" w:rsidRPr="00CD3EA4" w:rsidRDefault="00CD3EA4" w:rsidP="00AE38EE">
            <w:pPr>
              <w:rPr>
                <w:lang w:val="en-GB"/>
              </w:rPr>
            </w:pPr>
          </w:p>
        </w:tc>
      </w:tr>
    </w:tbl>
    <w:p w14:paraId="1E8D2829" w14:textId="3CF33986" w:rsidR="00A55DE5" w:rsidRDefault="00A55DE5" w:rsidP="006835A9">
      <w:pPr>
        <w:rPr>
          <w:bCs/>
          <w:lang w:val="en-GB"/>
        </w:rPr>
      </w:pPr>
    </w:p>
    <w:sectPr w:rsidR="00A55DE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DD34A14C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FA3014C"/>
    <w:multiLevelType w:val="hybridMultilevel"/>
    <w:tmpl w:val="F03CB2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DA101D"/>
    <w:multiLevelType w:val="hybridMultilevel"/>
    <w:tmpl w:val="D144BA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2638ED"/>
    <w:multiLevelType w:val="hybridMultilevel"/>
    <w:tmpl w:val="2476145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5940CC"/>
    <w:multiLevelType w:val="hybridMultilevel"/>
    <w:tmpl w:val="05FCF4A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2B32746"/>
    <w:multiLevelType w:val="hybridMultilevel"/>
    <w:tmpl w:val="DD6AE1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FB7696"/>
    <w:multiLevelType w:val="hybridMultilevel"/>
    <w:tmpl w:val="B6A8D0F2"/>
    <w:lvl w:ilvl="0" w:tplc="450C474C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0D16ED"/>
    <w:multiLevelType w:val="hybridMultilevel"/>
    <w:tmpl w:val="65EEB0D6"/>
    <w:lvl w:ilvl="0" w:tplc="56B821A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2E03E60"/>
    <w:multiLevelType w:val="hybridMultilevel"/>
    <w:tmpl w:val="C40470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066CD2"/>
    <w:multiLevelType w:val="hybridMultilevel"/>
    <w:tmpl w:val="151E77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6B714D"/>
    <w:multiLevelType w:val="hybridMultilevel"/>
    <w:tmpl w:val="DD2C849E"/>
    <w:lvl w:ilvl="0" w:tplc="29AE7FA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46490FBD"/>
    <w:multiLevelType w:val="hybridMultilevel"/>
    <w:tmpl w:val="E9F625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E45853"/>
    <w:multiLevelType w:val="hybridMultilevel"/>
    <w:tmpl w:val="7552670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247242D"/>
    <w:multiLevelType w:val="hybridMultilevel"/>
    <w:tmpl w:val="13D645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8C05AA"/>
    <w:multiLevelType w:val="hybridMultilevel"/>
    <w:tmpl w:val="E80CA0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6A7827"/>
    <w:multiLevelType w:val="hybridMultilevel"/>
    <w:tmpl w:val="5EE4DD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C92285"/>
    <w:multiLevelType w:val="hybridMultilevel"/>
    <w:tmpl w:val="2456703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CE02F40"/>
    <w:multiLevelType w:val="hybridMultilevel"/>
    <w:tmpl w:val="DD4C37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1"/>
  </w:num>
  <w:num w:numId="5">
    <w:abstractNumId w:val="2"/>
  </w:num>
  <w:num w:numId="6">
    <w:abstractNumId w:val="5"/>
  </w:num>
  <w:num w:numId="7">
    <w:abstractNumId w:val="0"/>
  </w:num>
  <w:num w:numId="8">
    <w:abstractNumId w:val="12"/>
  </w:num>
  <w:num w:numId="9">
    <w:abstractNumId w:val="4"/>
  </w:num>
  <w:num w:numId="10">
    <w:abstractNumId w:val="16"/>
  </w:num>
  <w:num w:numId="11">
    <w:abstractNumId w:val="3"/>
  </w:num>
  <w:num w:numId="12">
    <w:abstractNumId w:val="6"/>
  </w:num>
  <w:num w:numId="13">
    <w:abstractNumId w:val="14"/>
  </w:num>
  <w:num w:numId="14">
    <w:abstractNumId w:val="8"/>
  </w:num>
  <w:num w:numId="15">
    <w:abstractNumId w:val="17"/>
  </w:num>
  <w:num w:numId="16">
    <w:abstractNumId w:val="13"/>
  </w:num>
  <w:num w:numId="17">
    <w:abstractNumId w:val="9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55D"/>
    <w:rsid w:val="00017557"/>
    <w:rsid w:val="00034FF2"/>
    <w:rsid w:val="0003607E"/>
    <w:rsid w:val="00043F96"/>
    <w:rsid w:val="00055782"/>
    <w:rsid w:val="0005674B"/>
    <w:rsid w:val="00060A84"/>
    <w:rsid w:val="000643AB"/>
    <w:rsid w:val="0007477C"/>
    <w:rsid w:val="00083AE0"/>
    <w:rsid w:val="00091D3D"/>
    <w:rsid w:val="00092D15"/>
    <w:rsid w:val="000C6AC8"/>
    <w:rsid w:val="000C763E"/>
    <w:rsid w:val="000C781F"/>
    <w:rsid w:val="00115AE1"/>
    <w:rsid w:val="001234F6"/>
    <w:rsid w:val="001253C6"/>
    <w:rsid w:val="00153D87"/>
    <w:rsid w:val="00173BAB"/>
    <w:rsid w:val="0017664E"/>
    <w:rsid w:val="00180857"/>
    <w:rsid w:val="00191174"/>
    <w:rsid w:val="001E4176"/>
    <w:rsid w:val="001E47CC"/>
    <w:rsid w:val="001E63E5"/>
    <w:rsid w:val="001F6AA7"/>
    <w:rsid w:val="00200206"/>
    <w:rsid w:val="002030A5"/>
    <w:rsid w:val="0022589D"/>
    <w:rsid w:val="00236CEB"/>
    <w:rsid w:val="00265904"/>
    <w:rsid w:val="00275EE7"/>
    <w:rsid w:val="002A2CC3"/>
    <w:rsid w:val="002B0AA4"/>
    <w:rsid w:val="002B7D43"/>
    <w:rsid w:val="002D2B94"/>
    <w:rsid w:val="002D7B94"/>
    <w:rsid w:val="002D7E16"/>
    <w:rsid w:val="002F1691"/>
    <w:rsid w:val="003339AB"/>
    <w:rsid w:val="00335FEF"/>
    <w:rsid w:val="0034178F"/>
    <w:rsid w:val="003423BD"/>
    <w:rsid w:val="003718CA"/>
    <w:rsid w:val="00395EE9"/>
    <w:rsid w:val="003E0EE3"/>
    <w:rsid w:val="003F5F9C"/>
    <w:rsid w:val="00412FA1"/>
    <w:rsid w:val="0043605F"/>
    <w:rsid w:val="00437BC9"/>
    <w:rsid w:val="00444D7D"/>
    <w:rsid w:val="00465B58"/>
    <w:rsid w:val="00476896"/>
    <w:rsid w:val="004938FA"/>
    <w:rsid w:val="004A28F3"/>
    <w:rsid w:val="004B4DF6"/>
    <w:rsid w:val="004D4AC1"/>
    <w:rsid w:val="004E6CB9"/>
    <w:rsid w:val="004F5781"/>
    <w:rsid w:val="00512B90"/>
    <w:rsid w:val="00520BA8"/>
    <w:rsid w:val="00527E33"/>
    <w:rsid w:val="0053311B"/>
    <w:rsid w:val="00535CBB"/>
    <w:rsid w:val="005459A3"/>
    <w:rsid w:val="00552D6F"/>
    <w:rsid w:val="00554785"/>
    <w:rsid w:val="00564117"/>
    <w:rsid w:val="0057598E"/>
    <w:rsid w:val="00582F91"/>
    <w:rsid w:val="0059592E"/>
    <w:rsid w:val="005A074A"/>
    <w:rsid w:val="005A675D"/>
    <w:rsid w:val="005B30D9"/>
    <w:rsid w:val="005D3A35"/>
    <w:rsid w:val="005D7821"/>
    <w:rsid w:val="00600388"/>
    <w:rsid w:val="00621640"/>
    <w:rsid w:val="00622B72"/>
    <w:rsid w:val="00630D5C"/>
    <w:rsid w:val="00631D82"/>
    <w:rsid w:val="0065120B"/>
    <w:rsid w:val="00673E84"/>
    <w:rsid w:val="0068188B"/>
    <w:rsid w:val="006835A9"/>
    <w:rsid w:val="00693567"/>
    <w:rsid w:val="006A14BE"/>
    <w:rsid w:val="006A33DB"/>
    <w:rsid w:val="006B0B88"/>
    <w:rsid w:val="006B5807"/>
    <w:rsid w:val="006C7911"/>
    <w:rsid w:val="006D76E2"/>
    <w:rsid w:val="006D779A"/>
    <w:rsid w:val="006E6D73"/>
    <w:rsid w:val="006F1393"/>
    <w:rsid w:val="0070746B"/>
    <w:rsid w:val="007149A8"/>
    <w:rsid w:val="00721242"/>
    <w:rsid w:val="007231BE"/>
    <w:rsid w:val="007256C8"/>
    <w:rsid w:val="00731027"/>
    <w:rsid w:val="00745DBB"/>
    <w:rsid w:val="007750ED"/>
    <w:rsid w:val="00795A38"/>
    <w:rsid w:val="007B00BA"/>
    <w:rsid w:val="007C34D2"/>
    <w:rsid w:val="007C3C01"/>
    <w:rsid w:val="007C59C5"/>
    <w:rsid w:val="007D0627"/>
    <w:rsid w:val="007D6D18"/>
    <w:rsid w:val="007F0E81"/>
    <w:rsid w:val="00801D22"/>
    <w:rsid w:val="0080584A"/>
    <w:rsid w:val="00805F75"/>
    <w:rsid w:val="00822281"/>
    <w:rsid w:val="00823BFF"/>
    <w:rsid w:val="00831BCB"/>
    <w:rsid w:val="00836286"/>
    <w:rsid w:val="008407A0"/>
    <w:rsid w:val="00841226"/>
    <w:rsid w:val="0087032C"/>
    <w:rsid w:val="008857A5"/>
    <w:rsid w:val="00890C42"/>
    <w:rsid w:val="008925D2"/>
    <w:rsid w:val="008B4EB4"/>
    <w:rsid w:val="008B73BF"/>
    <w:rsid w:val="008C0BDD"/>
    <w:rsid w:val="008D0937"/>
    <w:rsid w:val="008D3232"/>
    <w:rsid w:val="008E1E89"/>
    <w:rsid w:val="008F3DCD"/>
    <w:rsid w:val="008F40CF"/>
    <w:rsid w:val="00967566"/>
    <w:rsid w:val="00994A15"/>
    <w:rsid w:val="009B5293"/>
    <w:rsid w:val="009D03FD"/>
    <w:rsid w:val="009D0D1C"/>
    <w:rsid w:val="009E5DB1"/>
    <w:rsid w:val="009E765C"/>
    <w:rsid w:val="009F64FE"/>
    <w:rsid w:val="00A16F31"/>
    <w:rsid w:val="00A37380"/>
    <w:rsid w:val="00A41EA1"/>
    <w:rsid w:val="00A55DE5"/>
    <w:rsid w:val="00A7407B"/>
    <w:rsid w:val="00A86F94"/>
    <w:rsid w:val="00A87714"/>
    <w:rsid w:val="00A94C48"/>
    <w:rsid w:val="00AA2FA7"/>
    <w:rsid w:val="00AB4325"/>
    <w:rsid w:val="00AB441E"/>
    <w:rsid w:val="00AC6CAA"/>
    <w:rsid w:val="00AD2DB7"/>
    <w:rsid w:val="00AD5F1B"/>
    <w:rsid w:val="00AD7353"/>
    <w:rsid w:val="00AE1170"/>
    <w:rsid w:val="00AE38EE"/>
    <w:rsid w:val="00AE4CD0"/>
    <w:rsid w:val="00AE7915"/>
    <w:rsid w:val="00AF7B54"/>
    <w:rsid w:val="00B01CFB"/>
    <w:rsid w:val="00B0261D"/>
    <w:rsid w:val="00B12D16"/>
    <w:rsid w:val="00B130CB"/>
    <w:rsid w:val="00B13CD0"/>
    <w:rsid w:val="00B14F70"/>
    <w:rsid w:val="00B25F9B"/>
    <w:rsid w:val="00B347DA"/>
    <w:rsid w:val="00B361DD"/>
    <w:rsid w:val="00B477FB"/>
    <w:rsid w:val="00B52DB5"/>
    <w:rsid w:val="00B54DD4"/>
    <w:rsid w:val="00B55D3F"/>
    <w:rsid w:val="00B676A8"/>
    <w:rsid w:val="00B736F9"/>
    <w:rsid w:val="00B8486D"/>
    <w:rsid w:val="00B84F17"/>
    <w:rsid w:val="00B94B62"/>
    <w:rsid w:val="00B96343"/>
    <w:rsid w:val="00BA1175"/>
    <w:rsid w:val="00BA67D6"/>
    <w:rsid w:val="00BB1083"/>
    <w:rsid w:val="00BB5E71"/>
    <w:rsid w:val="00BC4B71"/>
    <w:rsid w:val="00BC5246"/>
    <w:rsid w:val="00BF4119"/>
    <w:rsid w:val="00C0107C"/>
    <w:rsid w:val="00C06565"/>
    <w:rsid w:val="00C101B2"/>
    <w:rsid w:val="00C20BF9"/>
    <w:rsid w:val="00C3280F"/>
    <w:rsid w:val="00C37E2B"/>
    <w:rsid w:val="00C54746"/>
    <w:rsid w:val="00C54EA8"/>
    <w:rsid w:val="00C57C06"/>
    <w:rsid w:val="00C820EF"/>
    <w:rsid w:val="00C90334"/>
    <w:rsid w:val="00C90D3E"/>
    <w:rsid w:val="00C97223"/>
    <w:rsid w:val="00CB2C96"/>
    <w:rsid w:val="00CB4D9A"/>
    <w:rsid w:val="00CC1355"/>
    <w:rsid w:val="00CC55F9"/>
    <w:rsid w:val="00CD1F4E"/>
    <w:rsid w:val="00CD3EA4"/>
    <w:rsid w:val="00CD7B6C"/>
    <w:rsid w:val="00CF1632"/>
    <w:rsid w:val="00D01AF9"/>
    <w:rsid w:val="00D02BB6"/>
    <w:rsid w:val="00D13E58"/>
    <w:rsid w:val="00D339EE"/>
    <w:rsid w:val="00D3595F"/>
    <w:rsid w:val="00D40B7A"/>
    <w:rsid w:val="00D45933"/>
    <w:rsid w:val="00D5751B"/>
    <w:rsid w:val="00D7456C"/>
    <w:rsid w:val="00D87F43"/>
    <w:rsid w:val="00D9096D"/>
    <w:rsid w:val="00D93015"/>
    <w:rsid w:val="00DB11B7"/>
    <w:rsid w:val="00DB1AE2"/>
    <w:rsid w:val="00DB2913"/>
    <w:rsid w:val="00DD2B23"/>
    <w:rsid w:val="00DD697F"/>
    <w:rsid w:val="00DE1D87"/>
    <w:rsid w:val="00DE35DE"/>
    <w:rsid w:val="00DE755D"/>
    <w:rsid w:val="00DF7174"/>
    <w:rsid w:val="00DF7D7B"/>
    <w:rsid w:val="00E06225"/>
    <w:rsid w:val="00E07BE4"/>
    <w:rsid w:val="00E33F8C"/>
    <w:rsid w:val="00E357FF"/>
    <w:rsid w:val="00E35C48"/>
    <w:rsid w:val="00E41E39"/>
    <w:rsid w:val="00E7022C"/>
    <w:rsid w:val="00E72CFF"/>
    <w:rsid w:val="00EB219D"/>
    <w:rsid w:val="00ED4D5A"/>
    <w:rsid w:val="00F035D2"/>
    <w:rsid w:val="00F03BE7"/>
    <w:rsid w:val="00F119BC"/>
    <w:rsid w:val="00F14DD5"/>
    <w:rsid w:val="00F15126"/>
    <w:rsid w:val="00F206AB"/>
    <w:rsid w:val="00F33125"/>
    <w:rsid w:val="00F41990"/>
    <w:rsid w:val="00F505FA"/>
    <w:rsid w:val="00F65464"/>
    <w:rsid w:val="00F7707F"/>
    <w:rsid w:val="00F919D2"/>
    <w:rsid w:val="00FC1BC9"/>
    <w:rsid w:val="00FE5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86081"/>
  <w15:docId w15:val="{0F6E2784-875F-4ED5-B60A-01EFDF37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90334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E7022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7022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7022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nhideWhenUsed/>
    <w:qFormat/>
    <w:rsid w:val="009F64F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nhideWhenUsed/>
    <w:qFormat/>
    <w:rsid w:val="00D3595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nhideWhenUsed/>
    <w:qFormat/>
    <w:rsid w:val="0047689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7022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E7022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E7022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437BC9"/>
    <w:pPr>
      <w:ind w:left="708"/>
    </w:pPr>
  </w:style>
  <w:style w:type="paragraph" w:customStyle="1" w:styleId="rotanweisung">
    <w:name w:val="rot anweisung"/>
    <w:basedOn w:val="Normln"/>
    <w:link w:val="rotanweisungZchn"/>
    <w:rsid w:val="00630D5C"/>
    <w:pPr>
      <w:suppressAutoHyphens/>
      <w:autoSpaceDN w:val="0"/>
      <w:spacing w:after="200"/>
      <w:textAlignment w:val="baseline"/>
    </w:pPr>
    <w:rPr>
      <w:rFonts w:ascii="Calibri" w:eastAsia="Calibri" w:hAnsi="Calibri"/>
      <w:b/>
      <w:i/>
      <w:color w:val="FF0000"/>
    </w:rPr>
  </w:style>
  <w:style w:type="character" w:customStyle="1" w:styleId="rotanweisungZchn">
    <w:name w:val="rot anweisung Zchn"/>
    <w:basedOn w:val="Standardnpsmoodstavce"/>
    <w:link w:val="rotanweisung"/>
    <w:rsid w:val="00630D5C"/>
    <w:rPr>
      <w:rFonts w:ascii="Calibri" w:eastAsia="Calibri" w:hAnsi="Calibri" w:cs="Times New Roman"/>
      <w:b/>
      <w:i/>
      <w:color w:val="FF0000"/>
      <w:sz w:val="24"/>
      <w:szCs w:val="24"/>
      <w:lang w:val="en-GB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8857A5"/>
  </w:style>
  <w:style w:type="character" w:customStyle="1" w:styleId="DatumChar">
    <w:name w:val="Datum Char"/>
    <w:basedOn w:val="Standardnpsmoodstavce"/>
    <w:link w:val="Datum"/>
    <w:uiPriority w:val="99"/>
    <w:semiHidden/>
    <w:rsid w:val="008857A5"/>
    <w:rPr>
      <w:rFonts w:ascii="Arial" w:hAnsi="Arial"/>
      <w:sz w:val="24"/>
      <w:szCs w:val="24"/>
      <w:lang w:val="en-GB" w:eastAsia="en-GB"/>
    </w:rPr>
  </w:style>
  <w:style w:type="paragraph" w:styleId="Nzev">
    <w:name w:val="Title"/>
    <w:basedOn w:val="Normln"/>
    <w:next w:val="Normln"/>
    <w:link w:val="NzevChar"/>
    <w:uiPriority w:val="10"/>
    <w:qFormat/>
    <w:rsid w:val="00E7022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702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Siln">
    <w:name w:val="Strong"/>
    <w:basedOn w:val="Standardnpsmoodstavce"/>
    <w:uiPriority w:val="22"/>
    <w:qFormat/>
    <w:rsid w:val="00437BC9"/>
    <w:rPr>
      <w:b/>
      <w:bCs/>
    </w:rPr>
  </w:style>
  <w:style w:type="character" w:styleId="Zdraznnjemn">
    <w:name w:val="Subtle Emphasis"/>
    <w:basedOn w:val="Standardnpsmoodstavce"/>
    <w:uiPriority w:val="19"/>
    <w:qFormat/>
    <w:rsid w:val="00437BC9"/>
    <w:rPr>
      <w:i/>
      <w:iCs/>
      <w:color w:val="808080" w:themeColor="text1" w:themeTint="7F"/>
    </w:rPr>
  </w:style>
  <w:style w:type="paragraph" w:styleId="Podtitul">
    <w:name w:val="Subtitle"/>
    <w:basedOn w:val="Normln"/>
    <w:next w:val="Normln"/>
    <w:link w:val="PodtitulChar"/>
    <w:qFormat/>
    <w:rsid w:val="009F64F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rsid w:val="009F64F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Nadpis4Char">
    <w:name w:val="Nadpis 4 Char"/>
    <w:basedOn w:val="Standardnpsmoodstavce"/>
    <w:link w:val="Nadpis4"/>
    <w:rsid w:val="009F64F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0AA4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2B0AA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B0AA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B0AA4"/>
    <w:rPr>
      <w:rFonts w:asciiTheme="minorHAnsi" w:hAnsiTheme="minorHAnsi" w:cstheme="minorBid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B0AA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B0AA4"/>
    <w:rPr>
      <w:rFonts w:asciiTheme="minorHAnsi" w:hAnsiTheme="minorHAnsi" w:cstheme="minorBidi"/>
      <w:b/>
      <w:bCs/>
    </w:rPr>
  </w:style>
  <w:style w:type="paragraph" w:styleId="Normlnweb">
    <w:name w:val="Normal (Web)"/>
    <w:basedOn w:val="Normln"/>
    <w:uiPriority w:val="99"/>
    <w:unhideWhenUsed/>
    <w:rsid w:val="00B54D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textovodkaz">
    <w:name w:val="Hyperlink"/>
    <w:basedOn w:val="Standardnpsmoodstavce"/>
    <w:uiPriority w:val="99"/>
    <w:unhideWhenUsed/>
    <w:rsid w:val="00AB4325"/>
    <w:rPr>
      <w:color w:val="0000FF"/>
      <w:u w:val="single"/>
    </w:rPr>
  </w:style>
  <w:style w:type="paragraph" w:styleId="Seznamsodrkami">
    <w:name w:val="List Bullet"/>
    <w:basedOn w:val="Normln"/>
    <w:uiPriority w:val="99"/>
    <w:unhideWhenUsed/>
    <w:rsid w:val="00BC5246"/>
    <w:pPr>
      <w:numPr>
        <w:numId w:val="7"/>
      </w:numPr>
      <w:contextualSpacing/>
    </w:pPr>
  </w:style>
  <w:style w:type="table" w:styleId="Mkatabulky">
    <w:name w:val="Table Grid"/>
    <w:basedOn w:val="Normlntabulka"/>
    <w:uiPriority w:val="59"/>
    <w:rsid w:val="00E72C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basedOn w:val="Standardnpsmoodstavce"/>
    <w:link w:val="Nadpis5"/>
    <w:rsid w:val="00D3595F"/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character" w:styleId="Zstupntext">
    <w:name w:val="Placeholder Text"/>
    <w:basedOn w:val="Standardnpsmoodstavce"/>
    <w:uiPriority w:val="99"/>
    <w:semiHidden/>
    <w:rsid w:val="00CD3EA4"/>
    <w:rPr>
      <w:color w:val="808080"/>
    </w:rPr>
  </w:style>
  <w:style w:type="character" w:customStyle="1" w:styleId="Nadpis6Char">
    <w:name w:val="Nadpis 6 Char"/>
    <w:basedOn w:val="Standardnpsmoodstavce"/>
    <w:link w:val="Nadpis6"/>
    <w:rsid w:val="0047689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Revize">
    <w:name w:val="Revision"/>
    <w:hidden/>
    <w:uiPriority w:val="99"/>
    <w:semiHidden/>
    <w:rsid w:val="00520BA8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7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2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2CC264-6BF7-4DBF-866E-BB5EA599B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66</Words>
  <Characters>393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 Schöne</dc:creator>
  <cp:lastModifiedBy>hyklovaj</cp:lastModifiedBy>
  <cp:revision>7</cp:revision>
  <dcterms:created xsi:type="dcterms:W3CDTF">2014-11-14T12:29:00Z</dcterms:created>
  <dcterms:modified xsi:type="dcterms:W3CDTF">2014-12-09T10:13:00Z</dcterms:modified>
</cp:coreProperties>
</file>